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9B" w:rsidRPr="00A52ADB" w:rsidRDefault="00C54635" w:rsidP="00A52ADB">
      <w:pPr>
        <w:spacing w:after="0" w:line="240" w:lineRule="auto"/>
        <w:jc w:val="center"/>
        <w:rPr>
          <w:rFonts w:ascii="Arial" w:hAnsi="Arial" w:cs="Arial"/>
          <w:b/>
          <w:sz w:val="32"/>
          <w:szCs w:val="24"/>
        </w:rPr>
      </w:pPr>
      <w:r>
        <w:rPr>
          <w:rFonts w:ascii="Arial" w:hAnsi="Arial" w:cs="Arial"/>
          <w:b/>
          <w:sz w:val="32"/>
          <w:szCs w:val="24"/>
        </w:rPr>
        <w:t>25.09.2019г №52</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633E0E">
        <w:rPr>
          <w:rFonts w:ascii="Arial" w:hAnsi="Arial" w:cs="Arial"/>
          <w:b/>
          <w:sz w:val="32"/>
          <w:szCs w:val="24"/>
        </w:rPr>
        <w:t>КАПСАЛЬСКОЕ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633E0E" w:rsidRDefault="00633E0E" w:rsidP="00A52ADB">
      <w:pPr>
        <w:pStyle w:val="ConsPlusTitle"/>
        <w:jc w:val="center"/>
        <w:rPr>
          <w:sz w:val="32"/>
          <w:szCs w:val="32"/>
        </w:rPr>
      </w:pPr>
      <w:r w:rsidRPr="00633E0E">
        <w:rPr>
          <w:sz w:val="32"/>
          <w:szCs w:val="32"/>
        </w:rPr>
        <w:t xml:space="preserve">ОБ УТВЕРЖДЕНИИ АДМИНИСТРАТИВНОГО РЕГЛАМЕНТА ПРЕДОСТАВЛЕНИЯ МУНИЦИПАЛЬНОЙ УСЛУГИ </w:t>
      </w:r>
      <w:r w:rsidRPr="00633E0E">
        <w:rPr>
          <w:kern w:val="2"/>
          <w:sz w:val="32"/>
          <w:szCs w:val="32"/>
        </w:rPr>
        <w:t>«УСТАНОВЛЕНИЕ СЕРВИТУТА В ОТНОШЕНИИ ЗЕМЕЛЬНЫХ УЧАСТКОВ, НАХОДЯЩИХСЯ В МУНИЦИПАЛЬНОЙ СОБСТВЕННОСТИ МУНИЦИПАЛЬНОГО ОБРАЗОВАНИЯ «</w:t>
      </w:r>
      <w:r w:rsidRPr="00633E0E">
        <w:rPr>
          <w:bCs w:val="0"/>
          <w:kern w:val="2"/>
          <w:sz w:val="32"/>
          <w:szCs w:val="32"/>
        </w:rPr>
        <w:t>КАПСАЛЬСКОЕ</w:t>
      </w:r>
      <w:r w:rsidRPr="00633E0E">
        <w:rPr>
          <w:sz w:val="32"/>
          <w:szCs w:val="32"/>
        </w:rPr>
        <w:t>»</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w:t>
      </w:r>
      <w:r w:rsidR="00633E0E">
        <w:rPr>
          <w:rFonts w:ascii="Arial" w:hAnsi="Arial" w:cs="Arial"/>
          <w:sz w:val="24"/>
          <w:szCs w:val="24"/>
        </w:rPr>
        <w:t>р</w:t>
      </w:r>
      <w:r w:rsidRPr="00A52ADB">
        <w:rPr>
          <w:rFonts w:ascii="Arial" w:hAnsi="Arial" w:cs="Arial"/>
          <w:sz w:val="24"/>
          <w:szCs w:val="24"/>
        </w:rPr>
        <w:t>уководствуясь Устав</w:t>
      </w:r>
      <w:r w:rsidR="00C45EB6">
        <w:rPr>
          <w:rFonts w:ascii="Arial" w:hAnsi="Arial" w:cs="Arial"/>
          <w:sz w:val="24"/>
          <w:szCs w:val="24"/>
        </w:rPr>
        <w:t>ом</w:t>
      </w:r>
      <w:r w:rsidRPr="00A52ADB">
        <w:rPr>
          <w:rFonts w:ascii="Arial" w:hAnsi="Arial" w:cs="Arial"/>
          <w:sz w:val="24"/>
          <w:szCs w:val="24"/>
        </w:rPr>
        <w:t xml:space="preserve"> муниципального образования «</w:t>
      </w:r>
      <w:proofErr w:type="spellStart"/>
      <w:r w:rsidR="00633E0E">
        <w:rPr>
          <w:rFonts w:ascii="Arial" w:hAnsi="Arial" w:cs="Arial"/>
          <w:sz w:val="24"/>
          <w:szCs w:val="24"/>
        </w:rPr>
        <w:t>Капсальское</w:t>
      </w:r>
      <w:proofErr w:type="spellEnd"/>
      <w:r w:rsidRPr="00A52ADB">
        <w:rPr>
          <w:rFonts w:ascii="Arial" w:hAnsi="Arial" w:cs="Arial"/>
          <w:sz w:val="24"/>
          <w:szCs w:val="24"/>
        </w:rPr>
        <w:t>», администрация муниципального образования «</w:t>
      </w:r>
      <w:proofErr w:type="spellStart"/>
      <w:r w:rsidR="00633E0E">
        <w:rPr>
          <w:rFonts w:ascii="Arial" w:hAnsi="Arial" w:cs="Arial"/>
          <w:sz w:val="24"/>
          <w:szCs w:val="24"/>
        </w:rPr>
        <w:t>Капсальское</w:t>
      </w:r>
      <w:proofErr w:type="spellEnd"/>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633E0E">
      <w:pPr>
        <w:spacing w:after="0" w:line="240" w:lineRule="auto"/>
        <w:ind w:firstLine="709"/>
        <w:jc w:val="both"/>
        <w:rPr>
          <w:rFonts w:ascii="Arial" w:hAnsi="Arial" w:cs="Arial"/>
          <w:bCs/>
          <w:kern w:val="2"/>
          <w:sz w:val="24"/>
          <w:szCs w:val="24"/>
        </w:rPr>
      </w:pPr>
      <w:bookmarkStart w:id="0" w:name="sub_1"/>
      <w:r w:rsidRPr="00A52ADB">
        <w:rPr>
          <w:rFonts w:ascii="Arial" w:hAnsi="Arial" w:cs="Arial"/>
          <w:sz w:val="24"/>
          <w:szCs w:val="24"/>
        </w:rPr>
        <w:t xml:space="preserve">1.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proofErr w:type="spellStart"/>
      <w:r w:rsidR="00633E0E">
        <w:rPr>
          <w:rFonts w:ascii="Arial" w:hAnsi="Arial" w:cs="Arial"/>
          <w:bCs/>
          <w:kern w:val="2"/>
          <w:sz w:val="24"/>
          <w:szCs w:val="24"/>
        </w:rPr>
        <w:t>Капсальское</w:t>
      </w:r>
      <w:proofErr w:type="spellEnd"/>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C45EB6" w:rsidRDefault="00FA4E9B" w:rsidP="00A52ADB">
      <w:pPr>
        <w:spacing w:after="0" w:line="240" w:lineRule="auto"/>
        <w:ind w:firstLine="709"/>
        <w:jc w:val="both"/>
        <w:rPr>
          <w:rFonts w:ascii="Arial" w:hAnsi="Arial" w:cs="Arial"/>
          <w:sz w:val="24"/>
          <w:szCs w:val="24"/>
        </w:rPr>
      </w:pPr>
      <w:r w:rsidRPr="00C45EB6">
        <w:rPr>
          <w:rFonts w:ascii="Arial" w:hAnsi="Arial" w:cs="Arial"/>
          <w:sz w:val="24"/>
          <w:szCs w:val="24"/>
        </w:rPr>
        <w:t xml:space="preserve">2. Опубликовать настоящее постановление в газете </w:t>
      </w:r>
      <w:r w:rsidR="00C45EB6" w:rsidRPr="00C45EB6">
        <w:rPr>
          <w:rFonts w:ascii="Arial" w:hAnsi="Arial" w:cs="Arial"/>
          <w:sz w:val="24"/>
          <w:szCs w:val="24"/>
        </w:rPr>
        <w:t>«Вестник МО «</w:t>
      </w:r>
      <w:proofErr w:type="spellStart"/>
      <w:r w:rsidR="00633E0E">
        <w:rPr>
          <w:rFonts w:ascii="Arial" w:hAnsi="Arial" w:cs="Arial"/>
          <w:sz w:val="24"/>
          <w:szCs w:val="24"/>
        </w:rPr>
        <w:t>Капсальское</w:t>
      </w:r>
      <w:proofErr w:type="spellEnd"/>
      <w:r w:rsidRPr="00C45EB6">
        <w:rPr>
          <w:rFonts w:ascii="Arial" w:hAnsi="Arial" w:cs="Arial"/>
          <w:sz w:val="24"/>
          <w:szCs w:val="24"/>
        </w:rPr>
        <w:t>» и разместить на официальном сайте администрации муниципального образования «</w:t>
      </w:r>
      <w:proofErr w:type="spellStart"/>
      <w:r w:rsidR="00633E0E">
        <w:rPr>
          <w:rFonts w:ascii="Arial" w:hAnsi="Arial" w:cs="Arial"/>
          <w:sz w:val="24"/>
          <w:szCs w:val="24"/>
        </w:rPr>
        <w:t>Капсальское</w:t>
      </w:r>
      <w:proofErr w:type="spellEnd"/>
      <w:r w:rsidRPr="00C45EB6">
        <w:rPr>
          <w:rFonts w:ascii="Arial" w:hAnsi="Arial" w:cs="Arial"/>
          <w:sz w:val="24"/>
          <w:szCs w:val="24"/>
        </w:rPr>
        <w:t>» в информационно-телекоммуникационной сети «Интернет».</w:t>
      </w:r>
    </w:p>
    <w:p w:rsidR="00FA4E9B" w:rsidRPr="00C45EB6" w:rsidRDefault="00FA4E9B" w:rsidP="00A52ADB">
      <w:pPr>
        <w:spacing w:after="0" w:line="240" w:lineRule="auto"/>
        <w:ind w:firstLine="709"/>
        <w:jc w:val="both"/>
        <w:rPr>
          <w:rFonts w:ascii="Arial" w:hAnsi="Arial" w:cs="Arial"/>
          <w:sz w:val="24"/>
          <w:szCs w:val="24"/>
        </w:rPr>
      </w:pPr>
      <w:r w:rsidRPr="00C45EB6">
        <w:rPr>
          <w:rFonts w:ascii="Arial" w:hAnsi="Arial" w:cs="Arial"/>
          <w:sz w:val="24"/>
          <w:szCs w:val="24"/>
        </w:rPr>
        <w:t>3. Настоящее постановление вступает в силу со дня его официального опубликования.</w:t>
      </w:r>
    </w:p>
    <w:bookmarkEnd w:id="0"/>
    <w:p w:rsidR="00FA4E9B" w:rsidRPr="00C45EB6" w:rsidRDefault="00FA4E9B" w:rsidP="00A52ADB">
      <w:pPr>
        <w:spacing w:after="0" w:line="240" w:lineRule="auto"/>
        <w:ind w:firstLine="709"/>
        <w:jc w:val="both"/>
        <w:rPr>
          <w:rFonts w:ascii="Arial" w:hAnsi="Arial" w:cs="Arial"/>
          <w:sz w:val="24"/>
          <w:szCs w:val="24"/>
        </w:rPr>
      </w:pPr>
      <w:r w:rsidRPr="00C45EB6">
        <w:rPr>
          <w:rFonts w:ascii="Arial" w:hAnsi="Arial" w:cs="Arial"/>
          <w:sz w:val="24"/>
          <w:szCs w:val="24"/>
        </w:rPr>
        <w:t xml:space="preserve">4. Контроль за исполнением настоящего постановления оставляю за собой. </w:t>
      </w:r>
    </w:p>
    <w:p w:rsidR="00FA4E9B" w:rsidRPr="00C45EB6" w:rsidRDefault="00FA4E9B" w:rsidP="00A52ADB">
      <w:pPr>
        <w:spacing w:after="0" w:line="240" w:lineRule="auto"/>
        <w:ind w:firstLine="709"/>
        <w:jc w:val="both"/>
        <w:rPr>
          <w:rFonts w:ascii="Arial" w:hAnsi="Arial" w:cs="Arial"/>
          <w:sz w:val="24"/>
          <w:szCs w:val="24"/>
        </w:rPr>
      </w:pPr>
    </w:p>
    <w:p w:rsidR="00FA4E9B" w:rsidRPr="00C45EB6"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Глава муниципального образования</w:t>
      </w:r>
    </w:p>
    <w:p w:rsidR="0000175D" w:rsidRDefault="00FA4E9B" w:rsidP="00A52ADB">
      <w:pPr>
        <w:spacing w:after="0" w:line="240" w:lineRule="auto"/>
        <w:jc w:val="both"/>
        <w:rPr>
          <w:rFonts w:ascii="Arial" w:hAnsi="Arial" w:cs="Arial"/>
          <w:sz w:val="24"/>
          <w:szCs w:val="24"/>
        </w:rPr>
      </w:pPr>
      <w:r w:rsidRPr="00A52ADB">
        <w:rPr>
          <w:rFonts w:ascii="Arial" w:hAnsi="Arial" w:cs="Arial"/>
          <w:sz w:val="24"/>
          <w:szCs w:val="24"/>
        </w:rPr>
        <w:t>«</w:t>
      </w:r>
      <w:proofErr w:type="spellStart"/>
      <w:r w:rsidR="00633E0E">
        <w:rPr>
          <w:rFonts w:ascii="Arial" w:hAnsi="Arial" w:cs="Arial"/>
          <w:sz w:val="24"/>
          <w:szCs w:val="24"/>
        </w:rPr>
        <w:t>Капсальское</w:t>
      </w:r>
      <w:proofErr w:type="spellEnd"/>
      <w:r w:rsidRPr="00A52ADB">
        <w:rPr>
          <w:rFonts w:ascii="Arial" w:hAnsi="Arial" w:cs="Arial"/>
          <w:sz w:val="24"/>
          <w:szCs w:val="24"/>
        </w:rPr>
        <w:t>»</w:t>
      </w:r>
    </w:p>
    <w:p w:rsidR="00FA4E9B" w:rsidRPr="00A52ADB" w:rsidRDefault="001557C7" w:rsidP="00A52ADB">
      <w:pPr>
        <w:spacing w:after="0" w:line="240" w:lineRule="auto"/>
        <w:jc w:val="both"/>
        <w:rPr>
          <w:rFonts w:ascii="Arial" w:hAnsi="Arial" w:cs="Arial"/>
          <w:sz w:val="24"/>
          <w:szCs w:val="24"/>
        </w:rPr>
      </w:pPr>
      <w:r>
        <w:rPr>
          <w:rFonts w:ascii="Arial" w:hAnsi="Arial" w:cs="Arial"/>
          <w:sz w:val="24"/>
          <w:szCs w:val="24"/>
        </w:rPr>
        <w:t>А.Д. Самоваров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proofErr w:type="spellStart"/>
      <w:r w:rsidR="00633E0E">
        <w:rPr>
          <w:rFonts w:ascii="Courier New" w:hAnsi="Courier New" w:cs="Courier New"/>
        </w:rPr>
        <w:t>Капсальское</w:t>
      </w:r>
      <w:proofErr w:type="spellEnd"/>
      <w:r w:rsidRPr="00A52ADB">
        <w:rPr>
          <w:rFonts w:ascii="Courier New" w:hAnsi="Courier New" w:cs="Courier New"/>
        </w:rPr>
        <w:t>»</w:t>
      </w:r>
      <w:r w:rsidRPr="00A52ADB">
        <w:rPr>
          <w:rFonts w:ascii="Courier New" w:hAnsi="Courier New" w:cs="Courier New"/>
          <w:sz w:val="20"/>
        </w:rPr>
        <w:t xml:space="preserve"> </w:t>
      </w:r>
      <w:r w:rsidR="00C54635">
        <w:rPr>
          <w:rFonts w:ascii="Courier New" w:hAnsi="Courier New" w:cs="Courier New"/>
        </w:rPr>
        <w:t>от 25</w:t>
      </w:r>
      <w:r w:rsidRPr="00A52ADB">
        <w:rPr>
          <w:rFonts w:ascii="Courier New" w:hAnsi="Courier New" w:cs="Courier New"/>
        </w:rPr>
        <w:t>.0</w:t>
      </w:r>
      <w:r w:rsidR="00C54635">
        <w:rPr>
          <w:rFonts w:ascii="Courier New" w:hAnsi="Courier New" w:cs="Courier New"/>
        </w:rPr>
        <w:t>9</w:t>
      </w:r>
      <w:r w:rsidRPr="00A52ADB">
        <w:rPr>
          <w:rFonts w:ascii="Courier New" w:hAnsi="Courier New" w:cs="Courier New"/>
        </w:rPr>
        <w:t>.2019г.№</w:t>
      </w:r>
      <w:r w:rsidR="00C54635">
        <w:rPr>
          <w:rFonts w:ascii="Courier New" w:hAnsi="Courier New" w:cs="Courier New"/>
        </w:rPr>
        <w:t>52</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 xml:space="preserve">УСТАНОВЛЕНИЕ СЕРВИТУТА В </w:t>
      </w:r>
      <w:r w:rsidRPr="00A52ADB">
        <w:rPr>
          <w:rFonts w:ascii="Arial" w:hAnsi="Arial" w:cs="Arial"/>
          <w:sz w:val="30"/>
          <w:szCs w:val="30"/>
        </w:rPr>
        <w:lastRenderedPageBreak/>
        <w:t>ОТНОШЕНИИ ЗЕМЕЛЬНЫХ УЧАСТКОВ, НАХОДЯЩИХСЯ В МУНЦИПАЛЬНОЙ СОБСТВЕННОСТИ МУНИЦИПАЛЬНОГО ОБРАЗОВАНИЯ «</w:t>
      </w:r>
      <w:r w:rsidR="00633E0E">
        <w:rPr>
          <w:rFonts w:ascii="Arial" w:hAnsi="Arial" w:cs="Arial"/>
          <w:sz w:val="30"/>
          <w:szCs w:val="30"/>
        </w:rPr>
        <w:t>КАПСАЛЬСКОЕ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proofErr w:type="spellStart"/>
      <w:r w:rsidR="00633E0E">
        <w:rPr>
          <w:rFonts w:ascii="Arial" w:hAnsi="Arial" w:cs="Arial"/>
          <w:kern w:val="2"/>
          <w:sz w:val="24"/>
          <w:szCs w:val="24"/>
        </w:rPr>
        <w:t>Капсальское</w:t>
      </w:r>
      <w:proofErr w:type="spellEnd"/>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proofErr w:type="spellStart"/>
      <w:r w:rsidR="00633E0E">
        <w:rPr>
          <w:rFonts w:ascii="Arial" w:hAnsi="Arial" w:cs="Arial"/>
          <w:kern w:val="2"/>
          <w:sz w:val="24"/>
          <w:szCs w:val="24"/>
        </w:rPr>
        <w:t>Капсальское</w:t>
      </w:r>
      <w:proofErr w:type="spellEnd"/>
      <w:r w:rsidR="00DF6B66" w:rsidRPr="00DF6B66">
        <w:rPr>
          <w:rFonts w:ascii="Arial" w:hAnsi="Arial" w:cs="Arial"/>
          <w:kern w:val="2"/>
          <w:sz w:val="24"/>
          <w:szCs w:val="24"/>
        </w:rPr>
        <w:t>»</w:t>
      </w:r>
      <w:r w:rsidRPr="00712289">
        <w:rPr>
          <w:rFonts w:ascii="Arial" w:hAnsi="Arial" w:cs="Arial"/>
          <w:bCs/>
          <w:kern w:val="2"/>
          <w:sz w:val="24"/>
          <w:szCs w:val="24"/>
        </w:rPr>
        <w:t xml:space="preserve"> (далее</w:t>
      </w:r>
      <w:r w:rsidR="0000175D">
        <w:rPr>
          <w:rFonts w:ascii="Arial" w:hAnsi="Arial" w:cs="Arial"/>
          <w:bCs/>
          <w:kern w:val="2"/>
          <w:sz w:val="24"/>
          <w:szCs w:val="24"/>
        </w:rPr>
        <w:t xml:space="preserve"> </w:t>
      </w:r>
      <w:r w:rsidRPr="00712289">
        <w:rPr>
          <w:rFonts w:ascii="Arial" w:hAnsi="Arial" w:cs="Arial"/>
          <w:bCs/>
          <w:kern w:val="2"/>
          <w:sz w:val="24"/>
          <w:szCs w:val="24"/>
        </w:rPr>
        <w:t>–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proofErr w:type="spellStart"/>
      <w:r w:rsidR="00633E0E">
        <w:rPr>
          <w:rFonts w:ascii="Arial" w:hAnsi="Arial" w:cs="Arial"/>
          <w:kern w:val="2"/>
          <w:sz w:val="24"/>
          <w:szCs w:val="24"/>
        </w:rPr>
        <w:t>Капсальское</w:t>
      </w:r>
      <w:proofErr w:type="spellEnd"/>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средств телефонной связи,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 адресу </w:t>
      </w:r>
      <w:r w:rsidR="00A771CF" w:rsidRPr="00E427DE">
        <w:rPr>
          <w:rFonts w:ascii="Arial" w:hAnsi="Arial" w:cs="Arial"/>
          <w:sz w:val="24"/>
          <w:szCs w:val="24"/>
        </w:rPr>
        <w:t>http://kapsal.ehirit.ru</w:t>
      </w:r>
      <w:r w:rsidR="00A771CF"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A771CF">
        <w:rPr>
          <w:rFonts w:ascii="Arial" w:eastAsia="Times New Roman" w:hAnsi="Arial" w:cs="Arial"/>
          <w:kern w:val="2"/>
          <w:sz w:val="24"/>
          <w:szCs w:val="24"/>
        </w:rPr>
        <w:t xml:space="preserve">администрации </w:t>
      </w:r>
      <w:hyperlink r:id="rId7" w:history="1">
        <w:r w:rsidR="0000175D" w:rsidRPr="00761492">
          <w:rPr>
            <w:rStyle w:val="ae"/>
            <w:rFonts w:ascii="Arial" w:hAnsi="Arial" w:cs="Arial"/>
            <w:sz w:val="24"/>
            <w:szCs w:val="24"/>
            <w:shd w:val="clear" w:color="auto" w:fill="FFFFFF"/>
          </w:rPr>
          <w:t>ad.capsal2011@yandex.ru</w:t>
        </w:r>
      </w:hyperlink>
      <w:r w:rsidR="00787641" w:rsidRPr="00A771CF">
        <w:rPr>
          <w:rFonts w:ascii="Arial" w:eastAsia="Times New Roman" w:hAnsi="Arial" w:cs="Arial"/>
          <w:kern w:val="2"/>
          <w:sz w:val="24"/>
          <w:szCs w:val="24"/>
        </w:rPr>
        <w:t xml:space="preserve"> </w:t>
      </w:r>
      <w:r w:rsidRPr="00A771CF">
        <w:rPr>
          <w:rFonts w:ascii="Arial" w:eastAsia="Times New Roman" w:hAnsi="Arial" w:cs="Arial"/>
          <w:kern w:val="2"/>
          <w:sz w:val="24"/>
          <w:szCs w:val="24"/>
        </w:rPr>
        <w:t>(далее</w:t>
      </w:r>
      <w:r w:rsidRPr="00712289">
        <w:rPr>
          <w:rFonts w:ascii="Arial" w:eastAsia="Times New Roman" w:hAnsi="Arial" w:cs="Arial"/>
          <w:kern w:val="2"/>
          <w:sz w:val="24"/>
          <w:szCs w:val="24"/>
        </w:rPr>
        <w:t xml:space="preserve"> – электронная почта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Должностные лица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712289">
        <w:rPr>
          <w:rFonts w:ascii="Arial" w:hAnsi="Arial" w:cs="Arial"/>
          <w:kern w:val="2"/>
          <w:sz w:val="24"/>
          <w:szCs w:val="24"/>
        </w:rPr>
        <w:t>заявителю</w:t>
      </w:r>
      <w:proofErr w:type="gramEnd"/>
      <w:r w:rsidRPr="00712289">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A771CF" w:rsidRPr="00C55209">
        <w:rPr>
          <w:rFonts w:ascii="Arial" w:hAnsi="Arial" w:cs="Arial"/>
          <w:color w:val="000000" w:themeColor="text1"/>
          <w:sz w:val="24"/>
          <w:szCs w:val="24"/>
          <w:lang w:eastAsia="en-US"/>
        </w:rPr>
        <w:t>8</w:t>
      </w:r>
      <w:r w:rsidR="00A771CF">
        <w:rPr>
          <w:rFonts w:ascii="Arial" w:hAnsi="Arial" w:cs="Arial"/>
          <w:color w:val="000000" w:themeColor="text1"/>
          <w:sz w:val="24"/>
          <w:szCs w:val="24"/>
          <w:lang w:eastAsia="en-US"/>
        </w:rPr>
        <w:t>3954130087</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включая информацию о месте нахождения, графике работы, контактных телефонах, адресе официального сайта администрации и электронной почты </w:t>
      </w:r>
      <w:r w:rsidRPr="00712289">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proofErr w:type="spellStart"/>
      <w:r w:rsidR="00633E0E">
        <w:rPr>
          <w:rFonts w:ascii="Arial" w:eastAsia="Times New Roman" w:hAnsi="Arial" w:cs="Arial"/>
          <w:kern w:val="2"/>
          <w:sz w:val="24"/>
          <w:szCs w:val="24"/>
        </w:rPr>
        <w:t>Капсальское</w:t>
      </w:r>
      <w:proofErr w:type="spellEnd"/>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proofErr w:type="spellStart"/>
      <w:r w:rsidR="00633E0E">
        <w:rPr>
          <w:rFonts w:ascii="Arial" w:hAnsi="Arial" w:cs="Arial"/>
          <w:sz w:val="24"/>
          <w:szCs w:val="24"/>
        </w:rPr>
        <w:t>Капсальское</w:t>
      </w:r>
      <w:proofErr w:type="spellEnd"/>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A771CF" w:rsidRPr="000B2144">
        <w:rPr>
          <w:rFonts w:ascii="Arial" w:hAnsi="Arial" w:cs="Arial"/>
          <w:color w:val="000000" w:themeColor="text1"/>
          <w:sz w:val="24"/>
          <w:szCs w:val="24"/>
        </w:rPr>
        <w:t>27.</w:t>
      </w:r>
      <w:r w:rsidR="00A771CF">
        <w:rPr>
          <w:rFonts w:ascii="Arial" w:hAnsi="Arial" w:cs="Arial"/>
          <w:color w:val="000000" w:themeColor="text1"/>
          <w:sz w:val="24"/>
          <w:szCs w:val="24"/>
        </w:rPr>
        <w:t>12.2012</w:t>
      </w:r>
      <w:r w:rsidR="00A771CF" w:rsidRPr="000B2144">
        <w:rPr>
          <w:rFonts w:ascii="Arial" w:hAnsi="Arial" w:cs="Arial"/>
          <w:color w:val="000000" w:themeColor="text1"/>
          <w:sz w:val="24"/>
          <w:szCs w:val="24"/>
        </w:rPr>
        <w:t>г</w:t>
      </w:r>
      <w:r w:rsidR="00A771CF" w:rsidRPr="000B2144">
        <w:rPr>
          <w:rFonts w:ascii="Arial" w:hAnsi="Arial" w:cs="Arial"/>
          <w:i/>
          <w:color w:val="000000" w:themeColor="text1"/>
          <w:sz w:val="24"/>
          <w:szCs w:val="24"/>
        </w:rPr>
        <w:t>.</w:t>
      </w:r>
      <w:r w:rsidR="00A771CF" w:rsidRPr="000B2144">
        <w:rPr>
          <w:rFonts w:ascii="Arial" w:hAnsi="Arial" w:cs="Arial"/>
          <w:sz w:val="24"/>
          <w:szCs w:val="24"/>
        </w:rPr>
        <w:t xml:space="preserve"> </w:t>
      </w:r>
      <w:r w:rsidR="00A771CF" w:rsidRPr="000B2144">
        <w:rPr>
          <w:rFonts w:ascii="Arial" w:hAnsi="Arial" w:cs="Arial"/>
          <w:color w:val="000000" w:themeColor="text1"/>
          <w:sz w:val="24"/>
          <w:szCs w:val="24"/>
        </w:rPr>
        <w:t>№</w:t>
      </w:r>
      <w:r w:rsidR="00A771CF">
        <w:rPr>
          <w:rFonts w:ascii="Arial" w:hAnsi="Arial" w:cs="Arial"/>
          <w:color w:val="000000" w:themeColor="text1"/>
          <w:sz w:val="24"/>
          <w:szCs w:val="24"/>
        </w:rPr>
        <w:t>25.</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p>
    <w:p w:rsidR="0000175D"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 учетом необходимости обращения в организации, участвующие</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00175D">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случаях, предусмотренных подпунктами 1 и 2 пункта 3</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статьи 39</w:t>
      </w:r>
      <w:r w:rsidRPr="00712289">
        <w:rPr>
          <w:rFonts w:ascii="Arial" w:eastAsia="Times New Roman" w:hAnsi="Arial" w:cs="Arial"/>
          <w:kern w:val="2"/>
          <w:sz w:val="24"/>
          <w:szCs w:val="24"/>
          <w:vertAlign w:val="superscript"/>
        </w:rPr>
        <w:t>26</w:t>
      </w:r>
      <w:r w:rsidR="00D045B8">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случаях, предусмотренных подпунктами 3 и 4 пункта 3</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p>
    <w:p w:rsidR="0000175D"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lastRenderedPageBreak/>
        <w:t xml:space="preserve">26. В целях заключения соглашения об установлении сервитута заявитель </w:t>
      </w:r>
      <w:r w:rsidRPr="00712289">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 в отношении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тексты документов должны быть написаны разборчиво;</w:t>
      </w:r>
    </w:p>
    <w:p w:rsidR="0055267B" w:rsidRPr="00712289" w:rsidRDefault="0000175D"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55267B" w:rsidRPr="00712289">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документы не должны быть исполнены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00175D"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муниципальной услуги, которые находятся в распоряжении</w:t>
      </w:r>
    </w:p>
    <w:p w:rsidR="0000175D"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p>
    <w:p w:rsidR="0000175D"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иных органов, участвующих в предоставлении муниципальной</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 w:name="Par232"/>
      <w:bookmarkEnd w:id="1"/>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00175D">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38.</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w:t>
      </w:r>
      <w:r w:rsidRPr="00712289">
        <w:rPr>
          <w:rFonts w:ascii="Arial" w:eastAsia="Times New Roman" w:hAnsi="Arial" w:cs="Arial"/>
          <w:kern w:val="2"/>
          <w:sz w:val="24"/>
          <w:szCs w:val="24"/>
        </w:rPr>
        <w:lastRenderedPageBreak/>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42.</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proofErr w:type="spellStart"/>
      <w:r w:rsidR="00633E0E">
        <w:rPr>
          <w:rFonts w:ascii="Arial" w:hAnsi="Arial" w:cs="Arial"/>
          <w:sz w:val="24"/>
          <w:szCs w:val="24"/>
        </w:rPr>
        <w:t>Капсальское</w:t>
      </w:r>
      <w:proofErr w:type="spellEnd"/>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A771CF" w:rsidRPr="000B2144">
        <w:rPr>
          <w:rFonts w:ascii="Arial" w:hAnsi="Arial" w:cs="Arial"/>
          <w:color w:val="000000" w:themeColor="text1"/>
          <w:sz w:val="24"/>
          <w:szCs w:val="24"/>
        </w:rPr>
        <w:t>27.</w:t>
      </w:r>
      <w:r w:rsidR="00A771CF">
        <w:rPr>
          <w:rFonts w:ascii="Arial" w:hAnsi="Arial" w:cs="Arial"/>
          <w:color w:val="000000" w:themeColor="text1"/>
          <w:sz w:val="24"/>
          <w:szCs w:val="24"/>
        </w:rPr>
        <w:t>12.2012</w:t>
      </w:r>
      <w:r w:rsidR="00A771CF" w:rsidRPr="000B2144">
        <w:rPr>
          <w:rFonts w:ascii="Arial" w:hAnsi="Arial" w:cs="Arial"/>
          <w:color w:val="000000" w:themeColor="text1"/>
          <w:sz w:val="24"/>
          <w:szCs w:val="24"/>
        </w:rPr>
        <w:t>г</w:t>
      </w:r>
      <w:r w:rsidR="00A771CF" w:rsidRPr="000B2144">
        <w:rPr>
          <w:rFonts w:ascii="Arial" w:hAnsi="Arial" w:cs="Arial"/>
          <w:i/>
          <w:color w:val="000000" w:themeColor="text1"/>
          <w:sz w:val="24"/>
          <w:szCs w:val="24"/>
        </w:rPr>
        <w:t>.</w:t>
      </w:r>
      <w:r w:rsidR="00A771CF" w:rsidRPr="000B2144">
        <w:rPr>
          <w:rFonts w:ascii="Arial" w:hAnsi="Arial" w:cs="Arial"/>
          <w:sz w:val="24"/>
          <w:szCs w:val="24"/>
        </w:rPr>
        <w:t xml:space="preserve"> </w:t>
      </w:r>
      <w:r w:rsidR="00A771CF" w:rsidRPr="000B2144">
        <w:rPr>
          <w:rFonts w:ascii="Arial" w:hAnsi="Arial" w:cs="Arial"/>
          <w:color w:val="000000" w:themeColor="text1"/>
          <w:sz w:val="24"/>
          <w:szCs w:val="24"/>
        </w:rPr>
        <w:t>№</w:t>
      </w:r>
      <w:r w:rsidR="00A771CF">
        <w:rPr>
          <w:rFonts w:ascii="Arial" w:hAnsi="Arial" w:cs="Arial"/>
          <w:color w:val="000000" w:themeColor="text1"/>
          <w:sz w:val="24"/>
          <w:szCs w:val="24"/>
        </w:rPr>
        <w:t>25</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2" w:name="Par277"/>
      <w:bookmarkEnd w:id="2"/>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00175D" w:rsidRDefault="0055267B" w:rsidP="008C326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0000175D">
        <w:rPr>
          <w:rFonts w:ascii="Arial" w:eastAsia="Times New Roman" w:hAnsi="Arial" w:cs="Arial"/>
          <w:kern w:val="2"/>
          <w:sz w:val="24"/>
          <w:szCs w:val="24"/>
        </w:rPr>
        <w:t xml:space="preserve"> </w:t>
      </w:r>
    </w:p>
    <w:p w:rsidR="0000175D" w:rsidRDefault="0055267B" w:rsidP="008C326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за предоставление услуг, которые являются необходимыми</w:t>
      </w:r>
    </w:p>
    <w:p w:rsidR="0000175D" w:rsidRDefault="0055267B" w:rsidP="008C326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обязательными для предоставления муниципальной услуги,</w:t>
      </w:r>
    </w:p>
    <w:p w:rsidR="0055267B" w:rsidRPr="00712289" w:rsidRDefault="0055267B" w:rsidP="008C326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00175D"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55267B" w:rsidRPr="0071228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3" w:name="Par285"/>
      <w:bookmarkEnd w:id="3"/>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Максимальное время ожидания в очереди 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008C326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50.</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 xml:space="preserve">в </w:t>
      </w:r>
      <w:r w:rsidRPr="00712289">
        <w:rPr>
          <w:rFonts w:ascii="Arial"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форме</w:t>
      </w:r>
      <w:r w:rsidR="008C3262">
        <w:rPr>
          <w:rFonts w:ascii="Arial" w:hAnsi="Arial" w:cs="Arial"/>
          <w:kern w:val="2"/>
          <w:sz w:val="24"/>
          <w:szCs w:val="24"/>
        </w:rPr>
        <w:t xml:space="preserve"> </w:t>
      </w:r>
      <w:r w:rsidRPr="00712289">
        <w:rPr>
          <w:rFonts w:ascii="Arial" w:hAnsi="Arial" w:cs="Arial"/>
          <w:kern w:val="2"/>
          <w:sz w:val="24"/>
          <w:szCs w:val="24"/>
        </w:rPr>
        <w:t>–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proofErr w:type="spellStart"/>
      <w:r w:rsidR="00633E0E">
        <w:rPr>
          <w:rFonts w:ascii="Arial" w:hAnsi="Arial" w:cs="Arial"/>
          <w:sz w:val="24"/>
          <w:szCs w:val="24"/>
        </w:rPr>
        <w:t>Капсальское</w:t>
      </w:r>
      <w:proofErr w:type="spellEnd"/>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19. 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A771CF"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w:t>
      </w:r>
      <w:r w:rsidRPr="00A771CF">
        <w:rPr>
          <w:rFonts w:ascii="Arial" w:eastAsia="Times New Roman" w:hAnsi="Arial" w:cs="Arial"/>
          <w:kern w:val="2"/>
          <w:sz w:val="24"/>
          <w:szCs w:val="24"/>
        </w:rPr>
        <w:t xml:space="preserve">от </w:t>
      </w:r>
      <w:r w:rsidR="00A771CF" w:rsidRPr="00C44A6F">
        <w:rPr>
          <w:rFonts w:ascii="Arial" w:eastAsia="Times New Roman" w:hAnsi="Arial" w:cs="Arial"/>
          <w:kern w:val="2"/>
          <w:sz w:val="24"/>
          <w:szCs w:val="24"/>
        </w:rPr>
        <w:t>13.05.2019г. №24</w:t>
      </w:r>
      <w:r w:rsidRPr="00A771CF">
        <w:rPr>
          <w:rFonts w:ascii="Arial" w:eastAsia="Times New Roman" w:hAnsi="Arial" w:cs="Arial"/>
          <w:i/>
          <w:kern w:val="2"/>
          <w:sz w:val="24"/>
          <w:szCs w:val="24"/>
        </w:rPr>
        <w:t xml:space="preserve">, </w:t>
      </w:r>
      <w:r w:rsidRPr="00A771CF">
        <w:rPr>
          <w:rFonts w:ascii="Arial" w:eastAsia="Times New Roman" w:hAnsi="Arial" w:cs="Arial"/>
          <w:kern w:val="2"/>
          <w:sz w:val="24"/>
          <w:szCs w:val="24"/>
        </w:rPr>
        <w:t>предусматривающим</w:t>
      </w:r>
      <w:r w:rsidR="001F62E0" w:rsidRPr="00A771CF">
        <w:rPr>
          <w:rFonts w:ascii="Arial" w:eastAsia="Times New Roman" w:hAnsi="Arial" w:cs="Arial"/>
          <w:kern w:val="2"/>
          <w:sz w:val="24"/>
          <w:szCs w:val="24"/>
        </w:rPr>
        <w:t xml:space="preserve"> </w:t>
      </w:r>
      <w:r w:rsidRPr="00A771CF">
        <w:rPr>
          <w:rFonts w:ascii="Arial" w:eastAsia="Calibri" w:hAnsi="Arial" w:cs="Arial"/>
          <w:kern w:val="2"/>
          <w:sz w:val="24"/>
          <w:szCs w:val="24"/>
        </w:rPr>
        <w:t>пять этапов:</w:t>
      </w:r>
    </w:p>
    <w:p w:rsidR="007B3E92" w:rsidRPr="00A771CF"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771CF">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771CF">
        <w:rPr>
          <w:rFonts w:ascii="Arial" w:eastAsia="Calibri" w:hAnsi="Arial" w:cs="Arial"/>
          <w:kern w:val="2"/>
          <w:sz w:val="24"/>
          <w:szCs w:val="24"/>
        </w:rPr>
        <w:t>II 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lastRenderedPageBreak/>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w:t>
      </w:r>
      <w:proofErr w:type="spellStart"/>
      <w:r w:rsidRPr="00712289">
        <w:rPr>
          <w:rFonts w:ascii="Arial" w:eastAsia="Calibri" w:hAnsi="Arial" w:cs="Arial"/>
          <w:kern w:val="2"/>
          <w:sz w:val="24"/>
          <w:szCs w:val="24"/>
        </w:rPr>
        <w:t>doc</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docx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txt</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rtf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r w:rsidRPr="00712289">
        <w:rPr>
          <w:rFonts w:ascii="Arial" w:eastAsia="Calibri" w:hAnsi="Arial" w:cs="Arial"/>
          <w:kern w:val="2"/>
          <w:sz w:val="24"/>
          <w:szCs w:val="24"/>
          <w:lang w:val="en-US"/>
        </w:rPr>
        <w:t>pdf</w:t>
      </w:r>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lang w:val="en-US"/>
        </w:rPr>
        <w:t>tif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4" w:name="Par343"/>
      <w:bookmarkEnd w:id="4"/>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представленных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5" w:name="Par355"/>
      <w:bookmarkEnd w:id="5"/>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w:t>
      </w:r>
      <w:r w:rsidRPr="00712289">
        <w:rPr>
          <w:rFonts w:ascii="Arial" w:eastAsia="Times New Roman" w:hAnsi="Arial" w:cs="Arial"/>
          <w:kern w:val="2"/>
          <w:sz w:val="24"/>
          <w:szCs w:val="24"/>
        </w:rPr>
        <w:lastRenderedPageBreak/>
        <w:t xml:space="preserve">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w:t>
      </w:r>
      <w:r w:rsidR="00665F60">
        <w:rPr>
          <w:rFonts w:ascii="Arial" w:eastAsia="Times New Roman" w:hAnsi="Arial" w:cs="Arial"/>
          <w:kern w:val="2"/>
          <w:sz w:val="24"/>
          <w:szCs w:val="24"/>
        </w:rPr>
        <w:t xml:space="preserve"> </w:t>
      </w:r>
      <w:r w:rsidRPr="00712289">
        <w:rPr>
          <w:rFonts w:ascii="Arial" w:eastAsia="Times New Roman" w:hAnsi="Arial" w:cs="Arial"/>
          <w:kern w:val="2"/>
          <w:sz w:val="24"/>
          <w:szCs w:val="24"/>
        </w:rPr>
        <w:t>(если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Проверка </w:t>
      </w:r>
      <w:proofErr w:type="gramStart"/>
      <w:r w:rsidRPr="00712289">
        <w:rPr>
          <w:rFonts w:ascii="Arial" w:eastAsia="Times New Roman" w:hAnsi="Arial" w:cs="Arial"/>
          <w:kern w:val="2"/>
          <w:sz w:val="24"/>
          <w:szCs w:val="24"/>
        </w:rPr>
        <w:t>действительности</w:t>
      </w:r>
      <w:proofErr w:type="gramEnd"/>
      <w:r w:rsidRPr="00712289">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w:t>
      </w:r>
      <w:r w:rsidRPr="00712289">
        <w:rPr>
          <w:rFonts w:ascii="Arial" w:hAnsi="Arial" w:cs="Arial"/>
          <w:sz w:val="24"/>
          <w:szCs w:val="24"/>
        </w:rPr>
        <w:lastRenderedPageBreak/>
        <w:t>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00665F60">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указанное в пункте 82</w:t>
      </w:r>
      <w:r w:rsidR="00665F60">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0000175D">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w:t>
      </w:r>
      <w:r w:rsidRPr="00712289">
        <w:rPr>
          <w:rFonts w:ascii="Arial" w:eastAsia="Times New Roman" w:hAnsi="Arial" w:cs="Arial"/>
          <w:kern w:val="2"/>
          <w:sz w:val="24"/>
          <w:szCs w:val="24"/>
        </w:rPr>
        <w:lastRenderedPageBreak/>
        <w:t>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p>
    <w:p w:rsidR="0000175D"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в Федеральную налоговую службу– в целях получения выписки из Единого государственного реестра индивидуальных предпринимателей либо </w:t>
      </w:r>
      <w:r w:rsidRPr="00712289">
        <w:rPr>
          <w:rFonts w:ascii="Arial" w:eastAsia="Times New Roman" w:hAnsi="Arial" w:cs="Arial"/>
          <w:kern w:val="2"/>
          <w:sz w:val="24"/>
          <w:szCs w:val="24"/>
        </w:rPr>
        <w:lastRenderedPageBreak/>
        <w:t>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w:t>
      </w:r>
      <w:r w:rsidR="0000175D">
        <w:rPr>
          <w:rFonts w:ascii="Arial" w:eastAsia="Times New Roman" w:hAnsi="Arial" w:cs="Arial"/>
          <w:kern w:val="2"/>
          <w:sz w:val="24"/>
          <w:szCs w:val="24"/>
        </w:rPr>
        <w:t xml:space="preserve"> </w:t>
      </w:r>
      <w:r w:rsidR="00624D2E">
        <w:rPr>
          <w:rFonts w:ascii="Arial" w:eastAsia="Times New Roman" w:hAnsi="Arial" w:cs="Arial"/>
          <w:kern w:val="2"/>
          <w:sz w:val="24"/>
          <w:szCs w:val="24"/>
        </w:rPr>
        <w:t>июля</w:t>
      </w:r>
      <w:r w:rsidR="0000175D">
        <w:rPr>
          <w:rFonts w:ascii="Arial" w:eastAsia="Times New Roman" w:hAnsi="Arial" w:cs="Arial"/>
          <w:kern w:val="2"/>
          <w:sz w:val="24"/>
          <w:szCs w:val="24"/>
        </w:rPr>
        <w:t xml:space="preserve"> 2010 </w:t>
      </w:r>
      <w:r w:rsidR="00624D2E">
        <w:rPr>
          <w:rFonts w:ascii="Arial" w:eastAsia="Times New Roman" w:hAnsi="Arial" w:cs="Arial"/>
          <w:kern w:val="2"/>
          <w:sz w:val="24"/>
          <w:szCs w:val="24"/>
        </w:rPr>
        <w:t>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w:t>
      </w:r>
      <w:r w:rsidR="008C3262">
        <w:rPr>
          <w:rFonts w:ascii="Arial" w:eastAsia="Times New Roman" w:hAnsi="Arial" w:cs="Arial"/>
          <w:kern w:val="2"/>
          <w:sz w:val="24"/>
          <w:szCs w:val="24"/>
        </w:rPr>
        <w:t>заключении</w:t>
      </w:r>
      <w:r w:rsidRPr="00712289">
        <w:rPr>
          <w:rFonts w:ascii="Arial" w:eastAsia="Times New Roman" w:hAnsi="Arial" w:cs="Arial"/>
          <w:kern w:val="2"/>
          <w:sz w:val="24"/>
          <w:szCs w:val="24"/>
        </w:rPr>
        <w:t xml:space="preserve">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104. Основаниями для отказа в </w:t>
      </w:r>
      <w:r w:rsidR="00C72E95">
        <w:rPr>
          <w:rFonts w:ascii="Arial" w:eastAsia="Times New Roman" w:hAnsi="Arial" w:cs="Arial"/>
          <w:kern w:val="2"/>
          <w:sz w:val="24"/>
          <w:szCs w:val="24"/>
        </w:rPr>
        <w:t>заключении</w:t>
      </w:r>
      <w:r w:rsidRPr="00712289">
        <w:rPr>
          <w:rFonts w:ascii="Arial" w:eastAsia="Times New Roman" w:hAnsi="Arial" w:cs="Arial"/>
          <w:kern w:val="2"/>
          <w:sz w:val="24"/>
          <w:szCs w:val="24"/>
        </w:rPr>
        <w:t xml:space="preserve">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106. 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w:t>
      </w:r>
      <w:r w:rsidRPr="00712289">
        <w:rPr>
          <w:rFonts w:ascii="Arial" w:eastAsia="Times New Roman" w:hAnsi="Arial" w:cs="Arial"/>
          <w:kern w:val="2"/>
          <w:sz w:val="24"/>
          <w:szCs w:val="24"/>
        </w:rPr>
        <w:lastRenderedPageBreak/>
        <w:t>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00175D"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117. Должностное лицо администрации, ответственное за выдачу (направление) заявителю результата муниципальной услуги, в течение трех</w:t>
      </w:r>
      <w:r w:rsidR="0000175D">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 xml:space="preserve">заявителю или его </w:t>
      </w:r>
      <w:proofErr w:type="gramStart"/>
      <w:r w:rsidRPr="00712289">
        <w:rPr>
          <w:rFonts w:ascii="Arial" w:eastAsia="Times New Roman" w:hAnsi="Arial" w:cs="Arial"/>
          <w:kern w:val="2"/>
          <w:sz w:val="24"/>
          <w:szCs w:val="24"/>
        </w:rPr>
        <w:t>представителю</w:t>
      </w:r>
      <w:proofErr w:type="gramEnd"/>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8"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с использованием </w:t>
      </w:r>
      <w:proofErr w:type="spellStart"/>
      <w:r w:rsidRPr="00712289">
        <w:rPr>
          <w:rFonts w:ascii="Arial" w:eastAsia="Times New Roman" w:hAnsi="Arial" w:cs="Arial"/>
          <w:kern w:val="2"/>
          <w:sz w:val="24"/>
          <w:szCs w:val="24"/>
        </w:rPr>
        <w:t>инфоматов</w:t>
      </w:r>
      <w:proofErr w:type="spellEnd"/>
      <w:r w:rsidRPr="0071228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 составлением описи передаваемых </w:t>
      </w:r>
      <w:proofErr w:type="gramStart"/>
      <w:r w:rsidRPr="00712289">
        <w:rPr>
          <w:rFonts w:ascii="Arial" w:eastAsia="Times New Roman" w:hAnsi="Arial" w:cs="Arial"/>
          <w:kern w:val="2"/>
          <w:sz w:val="24"/>
          <w:szCs w:val="24"/>
        </w:rPr>
        <w:t>документов(</w:t>
      </w:r>
      <w:proofErr w:type="gramEnd"/>
      <w:r w:rsidRPr="00712289">
        <w:rPr>
          <w:rFonts w:ascii="Arial" w:eastAsia="Times New Roman" w:hAnsi="Arial" w:cs="Arial"/>
          <w:kern w:val="2"/>
          <w:sz w:val="24"/>
          <w:szCs w:val="24"/>
        </w:rPr>
        <w:t>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предельные сроки </w:t>
      </w:r>
      <w:r w:rsidRPr="00712289">
        <w:rPr>
          <w:rFonts w:ascii="Arial" w:eastAsia="Times New Roman" w:hAnsi="Arial" w:cs="Arial"/>
          <w:kern w:val="2"/>
          <w:sz w:val="24"/>
          <w:szCs w:val="24"/>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712289">
        <w:rPr>
          <w:rFonts w:ascii="Arial" w:eastAsia="Times New Roman" w:hAnsi="Arial" w:cs="Arial"/>
          <w:kern w:val="2"/>
          <w:sz w:val="24"/>
          <w:szCs w:val="24"/>
        </w:rPr>
        <w:lastRenderedPageBreak/>
        <w:t>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1A3FB1"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w:t>
      </w:r>
      <w:r w:rsidR="001A3FB1">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w:t>
      </w:r>
      <w:r w:rsidRPr="00712289">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заключении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143. 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IV. ФОРМЫ КОНТРОЛЯ ЗА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6" w:name="Par413"/>
      <w:bookmarkEnd w:id="6"/>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29. Порядок осуществления текущего контроля за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144.</w:t>
      </w:r>
      <w:r w:rsidR="001A3FB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712289">
        <w:rPr>
          <w:rFonts w:ascii="Arial" w:eastAsia="Times New Roman" w:hAnsi="Arial" w:cs="Arial"/>
          <w:kern w:val="2"/>
          <w:sz w:val="24"/>
          <w:szCs w:val="24"/>
          <w:lang w:eastAsia="ko-KR"/>
        </w:rPr>
        <w:t>должностными лицами администрации</w:t>
      </w:r>
      <w:proofErr w:type="gramEnd"/>
      <w:r w:rsidRPr="0071228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w:t>
      </w:r>
      <w:r w:rsidR="001A3FB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w:t>
      </w:r>
      <w:r w:rsidR="001A3FB1">
        <w:rPr>
          <w:rFonts w:ascii="Arial" w:eastAsia="Times New Roman" w:hAnsi="Arial" w:cs="Arial"/>
          <w:kern w:val="2"/>
          <w:sz w:val="24"/>
          <w:szCs w:val="24"/>
        </w:rPr>
        <w:t xml:space="preserve"> </w:t>
      </w:r>
      <w:r w:rsidRPr="00712289">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w:t>
      </w:r>
      <w:r w:rsidR="001A3FB1">
        <w:rPr>
          <w:rFonts w:ascii="Arial" w:eastAsia="Times New Roman" w:hAnsi="Arial" w:cs="Arial"/>
          <w:kern w:val="2"/>
          <w:sz w:val="24"/>
          <w:szCs w:val="24"/>
        </w:rPr>
        <w:t xml:space="preserve"> </w:t>
      </w:r>
      <w:r w:rsidRPr="00712289">
        <w:rPr>
          <w:rFonts w:ascii="Arial" w:eastAsia="Times New Roman" w:hAnsi="Arial" w:cs="Arial"/>
          <w:kern w:val="2"/>
          <w:sz w:val="24"/>
          <w:szCs w:val="24"/>
        </w:rPr>
        <w:t>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w:t>
      </w:r>
      <w:r w:rsidR="001A3FB1">
        <w:rPr>
          <w:rFonts w:ascii="Arial" w:eastAsia="Times New Roman" w:hAnsi="Arial" w:cs="Arial"/>
          <w:kern w:val="2"/>
          <w:sz w:val="24"/>
          <w:szCs w:val="24"/>
        </w:rPr>
        <w:t xml:space="preserve"> </w:t>
      </w:r>
      <w:r w:rsidRPr="00712289">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w:t>
      </w:r>
      <w:r w:rsidR="001A3FB1">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lastRenderedPageBreak/>
        <w:t>146.</w:t>
      </w:r>
      <w:r w:rsidR="001A3FB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1A3FB1"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p>
    <w:p w:rsidR="001A3FB1"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внеплановых проверок полноты и качества предоставления</w:t>
      </w:r>
    </w:p>
    <w:p w:rsidR="001A3FB1"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муниципальной услуги, в том числе порядок и формы контроля</w:t>
      </w: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за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7" w:name="Par427"/>
      <w:bookmarkEnd w:id="7"/>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149. Контроль за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1A3FB1" w:rsidRDefault="0055267B" w:rsidP="00C85193">
      <w:pPr>
        <w:spacing w:after="0" w:line="240" w:lineRule="auto"/>
        <w:ind w:firstLine="709"/>
        <w:jc w:val="center"/>
        <w:rPr>
          <w:rFonts w:ascii="Arial" w:eastAsia="Times New Roman" w:hAnsi="Arial" w:cs="Arial"/>
          <w:kern w:val="2"/>
          <w:sz w:val="24"/>
          <w:szCs w:val="24"/>
        </w:rPr>
      </w:pPr>
      <w:bookmarkStart w:id="8" w:name="Par439"/>
      <w:bookmarkEnd w:id="8"/>
      <w:r w:rsidRPr="00712289">
        <w:rPr>
          <w:rFonts w:ascii="Arial" w:eastAsia="Times New Roman" w:hAnsi="Arial" w:cs="Arial"/>
          <w:kern w:val="2"/>
          <w:sz w:val="24"/>
          <w:szCs w:val="24"/>
        </w:rPr>
        <w:t>Глава 31. Ответственность должностных лиц администрации</w:t>
      </w:r>
    </w:p>
    <w:p w:rsidR="001A3FB1"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1A3FB1">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w:t>
      </w:r>
      <w:r w:rsidR="001A3FB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w:t>
      </w:r>
      <w:r w:rsidR="001A3FB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1A3FB1" w:rsidRDefault="0055267B" w:rsidP="00C85193">
      <w:pPr>
        <w:spacing w:after="0" w:line="240" w:lineRule="auto"/>
        <w:ind w:firstLine="709"/>
        <w:jc w:val="center"/>
        <w:rPr>
          <w:rFonts w:ascii="Arial" w:eastAsia="Times New Roman" w:hAnsi="Arial" w:cs="Arial"/>
          <w:kern w:val="2"/>
          <w:sz w:val="24"/>
          <w:szCs w:val="24"/>
        </w:rPr>
      </w:pPr>
      <w:bookmarkStart w:id="9" w:name="Par447"/>
      <w:bookmarkEnd w:id="9"/>
      <w:r w:rsidRPr="00712289">
        <w:rPr>
          <w:rFonts w:ascii="Arial" w:eastAsia="Times New Roman" w:hAnsi="Arial" w:cs="Arial"/>
          <w:kern w:val="2"/>
          <w:sz w:val="24"/>
          <w:szCs w:val="24"/>
        </w:rPr>
        <w:t>Глава 32. Положения, характеризующие требования к порядку</w:t>
      </w:r>
    </w:p>
    <w:p w:rsidR="001A3FB1"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формам контроля за предоставлением муниципальной услуги,</w:t>
      </w: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1A3FB1"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154. </w:t>
      </w:r>
      <w:r w:rsidR="0055267B" w:rsidRPr="0071228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1A3FB1"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p>
    <w:p w:rsidR="001A3FB1"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ОБЖАЛОВАНИЯ РЕШЕНИЙ И ДЕЙСТВИЙ (БЕЗДЕЙСТВИЯ)</w:t>
      </w: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w:t>
      </w:r>
      <w:r w:rsidR="00A0212D">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1A3FB1"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33. Информация для заинтересованных лиц</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35. Способы информирования заявителей или их представителей</w:t>
      </w:r>
    </w:p>
    <w:p w:rsidR="001A3FB1"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p>
    <w:p w:rsidR="0055267B" w:rsidRPr="00712289" w:rsidRDefault="0055267B" w:rsidP="00685890">
      <w:pPr>
        <w:spacing w:after="0" w:line="240" w:lineRule="auto"/>
        <w:ind w:firstLine="709"/>
        <w:jc w:val="center"/>
        <w:rPr>
          <w:rFonts w:ascii="Arial" w:eastAsia="Times New Roman" w:hAnsi="Arial" w:cs="Arial"/>
          <w:kern w:val="2"/>
          <w:sz w:val="24"/>
          <w:szCs w:val="24"/>
        </w:rPr>
      </w:pPr>
      <w:bookmarkStart w:id="10" w:name="_GoBack"/>
      <w:bookmarkEnd w:id="10"/>
      <w:r w:rsidRPr="00712289">
        <w:rPr>
          <w:rFonts w:ascii="Arial" w:eastAsia="Times New Roman" w:hAnsi="Arial" w:cs="Arial"/>
          <w:kern w:val="2"/>
          <w:sz w:val="24"/>
          <w:szCs w:val="24"/>
        </w:rP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 xml:space="preserve">информация о порядке подачи и рассмотрения жалобы </w:t>
      </w:r>
      <w:r w:rsidRPr="00712289">
        <w:rPr>
          <w:rFonts w:ascii="Arial" w:hAnsi="Arial" w:cs="Arial"/>
          <w:kern w:val="2"/>
          <w:sz w:val="24"/>
          <w:szCs w:val="24"/>
        </w:rPr>
        <w:lastRenderedPageBreak/>
        <w:t>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167. 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proofErr w:type="spellStart"/>
      <w:r w:rsidR="00633E0E">
        <w:rPr>
          <w:rFonts w:ascii="Courier New" w:hAnsi="Courier New" w:cs="Courier New"/>
          <w:i/>
          <w:kern w:val="2"/>
        </w:rPr>
        <w:t>Капсальское</w:t>
      </w:r>
      <w:proofErr w:type="spellEnd"/>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proofErr w:type="spellStart"/>
            <w:r w:rsidR="00633E0E">
              <w:rPr>
                <w:rFonts w:ascii="Arial" w:hAnsi="Arial" w:cs="Arial"/>
                <w:kern w:val="2"/>
                <w:sz w:val="24"/>
                <w:szCs w:val="24"/>
              </w:rPr>
              <w:t>Капсальское</w:t>
            </w:r>
            <w:proofErr w:type="spellEnd"/>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proofErr w:type="spellStart"/>
      <w:r w:rsidR="00633E0E">
        <w:rPr>
          <w:rFonts w:ascii="Courier New" w:hAnsi="Courier New" w:cs="Courier New"/>
          <w:kern w:val="2"/>
        </w:rPr>
        <w:t>Капсальское</w:t>
      </w:r>
      <w:proofErr w:type="spellEnd"/>
      <w:r w:rsidR="00BE5E09" w:rsidRPr="00BE5E09">
        <w:rPr>
          <w:rFonts w:ascii="Courier New" w:hAnsi="Courier New" w:cs="Courier New"/>
          <w:kern w:val="2"/>
        </w:rPr>
        <w:t>»</w:t>
      </w: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proofErr w:type="spellStart"/>
            <w:r w:rsidR="00633E0E">
              <w:rPr>
                <w:rFonts w:ascii="Arial" w:hAnsi="Arial" w:cs="Arial"/>
                <w:kern w:val="2"/>
                <w:sz w:val="24"/>
                <w:szCs w:val="24"/>
              </w:rPr>
              <w:t>Капсальское</w:t>
            </w:r>
            <w:proofErr w:type="spellEnd"/>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 xml:space="preserve">от «____» __________ 2__ </w:t>
      </w:r>
      <w:proofErr w:type="gramStart"/>
      <w:r w:rsidRPr="00A52ADB">
        <w:rPr>
          <w:rFonts w:ascii="Arial" w:hAnsi="Arial" w:cs="Arial"/>
          <w:sz w:val="24"/>
          <w:szCs w:val="24"/>
        </w:rPr>
        <w:t>года  №</w:t>
      </w:r>
      <w:proofErr w:type="gramEnd"/>
      <w:r w:rsidRPr="00A52ADB">
        <w:rPr>
          <w:rFonts w:ascii="Arial" w:hAnsi="Arial" w:cs="Arial"/>
          <w:sz w:val="24"/>
          <w:szCs w:val="24"/>
        </w:rPr>
        <w:t>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присвоен:</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FC" w:rsidRDefault="00BA55FC" w:rsidP="0055267B">
      <w:pPr>
        <w:spacing w:after="0" w:line="240" w:lineRule="auto"/>
      </w:pPr>
      <w:r>
        <w:separator/>
      </w:r>
    </w:p>
  </w:endnote>
  <w:endnote w:type="continuationSeparator" w:id="0">
    <w:p w:rsidR="00BA55FC" w:rsidRDefault="00BA55FC"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FC" w:rsidRDefault="00BA55FC" w:rsidP="0055267B">
      <w:pPr>
        <w:spacing w:after="0" w:line="240" w:lineRule="auto"/>
      </w:pPr>
      <w:r>
        <w:separator/>
      </w:r>
    </w:p>
  </w:footnote>
  <w:footnote w:type="continuationSeparator" w:id="0">
    <w:p w:rsidR="00BA55FC" w:rsidRDefault="00BA55FC" w:rsidP="0055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5D" w:rsidRPr="00B14374" w:rsidRDefault="0000175D" w:rsidP="00671594">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A4E9B"/>
    <w:rsid w:val="0000175D"/>
    <w:rsid w:val="000131DA"/>
    <w:rsid w:val="00077B62"/>
    <w:rsid w:val="001557C7"/>
    <w:rsid w:val="00172E53"/>
    <w:rsid w:val="001A3FB1"/>
    <w:rsid w:val="001C6D89"/>
    <w:rsid w:val="001F62E0"/>
    <w:rsid w:val="0022240C"/>
    <w:rsid w:val="002663E0"/>
    <w:rsid w:val="002F73B2"/>
    <w:rsid w:val="0035072B"/>
    <w:rsid w:val="003E22BE"/>
    <w:rsid w:val="003E23F5"/>
    <w:rsid w:val="003E7EF4"/>
    <w:rsid w:val="00485A4A"/>
    <w:rsid w:val="0049554E"/>
    <w:rsid w:val="004A2789"/>
    <w:rsid w:val="004E66A4"/>
    <w:rsid w:val="004E6D2E"/>
    <w:rsid w:val="0055267B"/>
    <w:rsid w:val="005C03EB"/>
    <w:rsid w:val="005E06A1"/>
    <w:rsid w:val="00624D2E"/>
    <w:rsid w:val="00633395"/>
    <w:rsid w:val="00633E0E"/>
    <w:rsid w:val="00665F60"/>
    <w:rsid w:val="00671594"/>
    <w:rsid w:val="00685890"/>
    <w:rsid w:val="006952CB"/>
    <w:rsid w:val="006A2A89"/>
    <w:rsid w:val="00712289"/>
    <w:rsid w:val="007211E9"/>
    <w:rsid w:val="00787641"/>
    <w:rsid w:val="007B3E92"/>
    <w:rsid w:val="007D4093"/>
    <w:rsid w:val="007E0E97"/>
    <w:rsid w:val="008C1DA6"/>
    <w:rsid w:val="008C3262"/>
    <w:rsid w:val="00950C56"/>
    <w:rsid w:val="00992D9C"/>
    <w:rsid w:val="00A0212D"/>
    <w:rsid w:val="00A117E6"/>
    <w:rsid w:val="00A52ADB"/>
    <w:rsid w:val="00A771CF"/>
    <w:rsid w:val="00BA55FC"/>
    <w:rsid w:val="00BE5E09"/>
    <w:rsid w:val="00BF2705"/>
    <w:rsid w:val="00C21A11"/>
    <w:rsid w:val="00C26E03"/>
    <w:rsid w:val="00C45EB6"/>
    <w:rsid w:val="00C54635"/>
    <w:rsid w:val="00C7090B"/>
    <w:rsid w:val="00C709BE"/>
    <w:rsid w:val="00C72E95"/>
    <w:rsid w:val="00C85193"/>
    <w:rsid w:val="00C9176B"/>
    <w:rsid w:val="00D045B8"/>
    <w:rsid w:val="00D4469B"/>
    <w:rsid w:val="00D46D8D"/>
    <w:rsid w:val="00DF6B66"/>
    <w:rsid w:val="00E32918"/>
    <w:rsid w:val="00E83F6E"/>
    <w:rsid w:val="00E952A5"/>
    <w:rsid w:val="00EF4B77"/>
    <w:rsid w:val="00F2493D"/>
    <w:rsid w:val="00F432E9"/>
    <w:rsid w:val="00F619B4"/>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30B"/>
  <w15:docId w15:val="{0A62EA61-27C3-4DD5-A4EE-53F74412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1DA"/>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mailto:ad.capsal2011@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25BD-BD1B-4096-A22D-839E382D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14044</Words>
  <Characters>80051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54</cp:revision>
  <dcterms:created xsi:type="dcterms:W3CDTF">2019-07-31T01:31:00Z</dcterms:created>
  <dcterms:modified xsi:type="dcterms:W3CDTF">2019-10-02T06:56:00Z</dcterms:modified>
</cp:coreProperties>
</file>